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F107D" w14:textId="77777777" w:rsidR="00303C7B" w:rsidRDefault="00303C7B" w:rsidP="00303C7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69A849AC" w14:textId="77777777" w:rsidR="00303C7B" w:rsidRDefault="00303C7B" w:rsidP="00303C7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pPr w:leftFromText="180" w:rightFromText="180" w:horzAnchor="margin" w:tblpY="-426"/>
        <w:tblW w:w="9684" w:type="dxa"/>
        <w:tblLook w:val="04A0" w:firstRow="1" w:lastRow="0" w:firstColumn="1" w:lastColumn="0" w:noHBand="0" w:noVBand="1"/>
      </w:tblPr>
      <w:tblGrid>
        <w:gridCol w:w="1796"/>
        <w:gridCol w:w="7888"/>
      </w:tblGrid>
      <w:tr w:rsidR="00303C7B" w:rsidRPr="000C5009" w14:paraId="4562ED93" w14:textId="77777777" w:rsidTr="00495D91">
        <w:trPr>
          <w:trHeight w:val="1040"/>
        </w:trPr>
        <w:tc>
          <w:tcPr>
            <w:tcW w:w="1796" w:type="dxa"/>
            <w:vAlign w:val="center"/>
          </w:tcPr>
          <w:p w14:paraId="781F4983" w14:textId="77777777" w:rsidR="00303C7B" w:rsidRPr="000C5009" w:rsidRDefault="00303C7B" w:rsidP="00495D91">
            <w:pPr>
              <w:spacing w:before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009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7DC2D61" wp14:editId="44C5ACF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-64770</wp:posOffset>
                  </wp:positionV>
                  <wp:extent cx="969010" cy="391795"/>
                  <wp:effectExtent l="0" t="0" r="2540" b="8255"/>
                  <wp:wrapNone/>
                  <wp:docPr id="4" name="Picture 4" descr="vcci logo_mau xan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cci logo_mau xan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88" w:type="dxa"/>
            <w:vAlign w:val="center"/>
          </w:tcPr>
          <w:p w14:paraId="6354145C" w14:textId="77777777" w:rsidR="00303C7B" w:rsidRPr="000C5009" w:rsidRDefault="00303C7B" w:rsidP="00495D91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DỰ ÁN CHỈ SỐ NĂNG LỰC CẠNH TRANH CẤP TỈNH (PCI)</w:t>
            </w:r>
          </w:p>
          <w:p w14:paraId="2B9DEB4F" w14:textId="77777777" w:rsidR="00303C7B" w:rsidRPr="000C5009" w:rsidRDefault="00303C7B" w:rsidP="00495D9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C5009">
              <w:rPr>
                <w:rFonts w:ascii="Times New Roman" w:hAnsi="Times New Roman"/>
                <w:noProof/>
                <w:sz w:val="20"/>
                <w:szCs w:val="24"/>
              </w:rPr>
              <w:t xml:space="preserve">Địa chỉ: </w:t>
            </w:r>
            <w:r>
              <w:rPr>
                <w:rFonts w:ascii="Times New Roman" w:hAnsi="Times New Roman"/>
                <w:noProof/>
                <w:sz w:val="20"/>
                <w:szCs w:val="24"/>
              </w:rPr>
              <w:t>Tòa nhà</w:t>
            </w:r>
            <w:r w:rsidRPr="000C5009">
              <w:rPr>
                <w:rFonts w:ascii="Times New Roman" w:hAnsi="Times New Roman"/>
                <w:noProof/>
                <w:sz w:val="20"/>
                <w:szCs w:val="24"/>
              </w:rPr>
              <w:t xml:space="preserve"> VCCI, Số 9 Đào Duy Anh, Đống Đa, Hà Nội</w:t>
            </w:r>
          </w:p>
          <w:p w14:paraId="64590007" w14:textId="77777777" w:rsidR="00303C7B" w:rsidRPr="000C5009" w:rsidRDefault="00303C7B" w:rsidP="00495D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6E88770F" wp14:editId="044C6EAB">
                      <wp:simplePos x="0" y="0"/>
                      <wp:positionH relativeFrom="margin">
                        <wp:posOffset>-1209040</wp:posOffset>
                      </wp:positionH>
                      <wp:positionV relativeFrom="page">
                        <wp:posOffset>643255</wp:posOffset>
                      </wp:positionV>
                      <wp:extent cx="5979795" cy="0"/>
                      <wp:effectExtent l="0" t="0" r="20955" b="19050"/>
                      <wp:wrapNone/>
                      <wp:docPr id="2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79795" cy="0"/>
                              </a:xfrm>
                              <a:custGeom>
                                <a:avLst/>
                                <a:gdLst>
                                  <a:gd name="T0" fmla="*/ 0 w 9417"/>
                                  <a:gd name="T1" fmla="*/ 9417 w 9417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9417">
                                    <a:moveTo>
                                      <a:pt x="0" y="0"/>
                                    </a:moveTo>
                                    <a:lnTo>
                                      <a:pt x="9417" y="0"/>
                                    </a:lnTo>
                                  </a:path>
                                </a:pathLst>
                              </a:custGeom>
                              <a:noFill/>
                              <a:ln w="13462">
                                <a:solidFill>
                                  <a:srgbClr val="4F81B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1A38F93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points="-95.2pt,50.65pt,375.65pt,50.65pt" coordsize="941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" o:allowincell="f" filled="f" strokecolor="#4f81bc" strokeweight="1.06pt">
                      <v:path arrowok="t" o:connecttype="custom" o:connectlocs="0,0;5979795,0" o:connectangles="0,0"/>
                      <w10:wrap anchorx="margin" anchory="page"/>
                    </v:polyline>
                  </w:pict>
                </mc:Fallback>
              </mc:AlternateContent>
            </w:r>
            <w:r w:rsidRPr="000C5009">
              <w:rPr>
                <w:rFonts w:ascii="Times New Roman" w:hAnsi="Times New Roman"/>
                <w:noProof/>
                <w:sz w:val="20"/>
                <w:szCs w:val="24"/>
              </w:rPr>
              <w:t>Điện thoại: 04.35746983     Fax: 04.35771459   Email:pci@vcci.com.vn</w:t>
            </w:r>
          </w:p>
        </w:tc>
      </w:tr>
    </w:tbl>
    <w:p w14:paraId="7F4102DB" w14:textId="5454AB7D" w:rsidR="00303C7B" w:rsidRPr="00F31EAA" w:rsidRDefault="00303C7B" w:rsidP="00303C7B">
      <w:pPr>
        <w:spacing w:after="0" w:line="380" w:lineRule="exact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DỰ ÁN CHỈ SỐ </w:t>
      </w:r>
      <w:r w:rsidR="007747E4">
        <w:rPr>
          <w:rFonts w:ascii="Times New Roman" w:hAnsi="Times New Roman"/>
          <w:b/>
          <w:bCs/>
          <w:sz w:val="26"/>
          <w:szCs w:val="26"/>
        </w:rPr>
        <w:t>NĂNG LỰC CẠNH TRANH</w:t>
      </w:r>
      <w:r>
        <w:rPr>
          <w:rFonts w:ascii="Times New Roman" w:hAnsi="Times New Roman"/>
          <w:b/>
          <w:bCs/>
          <w:sz w:val="26"/>
          <w:szCs w:val="26"/>
        </w:rPr>
        <w:t xml:space="preserve"> CẤP TỈNH</w:t>
      </w:r>
    </w:p>
    <w:p w14:paraId="7C177F52" w14:textId="324D5E70" w:rsidR="00303C7B" w:rsidRPr="00F74107" w:rsidRDefault="00FB35DD" w:rsidP="00303C7B">
      <w:pPr>
        <w:widowControl w:val="0"/>
        <w:autoSpaceDE w:val="0"/>
        <w:autoSpaceDN w:val="0"/>
        <w:adjustRightInd w:val="0"/>
        <w:spacing w:before="13" w:after="0" w:line="240" w:lineRule="auto"/>
        <w:ind w:right="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1F487C"/>
          <w:spacing w:val="4"/>
          <w:sz w:val="28"/>
          <w:szCs w:val="28"/>
        </w:rPr>
        <w:t>THÔNG TIN ĐĂNG TUYỂN</w:t>
      </w:r>
    </w:p>
    <w:p w14:paraId="2C7C5F0E" w14:textId="77777777" w:rsidR="00303C7B" w:rsidRDefault="00303C7B" w:rsidP="00303C7B">
      <w:pPr>
        <w:widowControl w:val="0"/>
        <w:autoSpaceDE w:val="0"/>
        <w:autoSpaceDN w:val="0"/>
        <w:adjustRightInd w:val="0"/>
        <w:spacing w:before="2" w:after="0" w:line="100" w:lineRule="exact"/>
        <w:jc w:val="center"/>
        <w:rPr>
          <w:rFonts w:ascii="Times New Roman" w:hAnsi="Times New Roman"/>
          <w:color w:val="000000"/>
          <w:sz w:val="10"/>
          <w:szCs w:val="10"/>
        </w:rPr>
      </w:pPr>
    </w:p>
    <w:p w14:paraId="5F63FF3F" w14:textId="77777777" w:rsidR="00AA3FB2" w:rsidRPr="00303C7B" w:rsidRDefault="00AA3FB2" w:rsidP="00AA3FB2">
      <w:pPr>
        <w:widowControl w:val="0"/>
        <w:autoSpaceDE w:val="0"/>
        <w:autoSpaceDN w:val="0"/>
        <w:adjustRightInd w:val="0"/>
        <w:spacing w:after="0"/>
        <w:ind w:left="340" w:right="335"/>
        <w:jc w:val="center"/>
        <w:rPr>
          <w:rFonts w:ascii="Times New Roman" w:hAnsi="Times New Roman"/>
          <w:i/>
          <w:color w:val="000000"/>
          <w:sz w:val="24"/>
          <w:szCs w:val="24"/>
        </w:rPr>
      </w:pPr>
      <w:bookmarkStart w:id="0" w:name="_Hlk120785583"/>
      <w:r w:rsidRPr="00303C7B">
        <w:rPr>
          <w:rFonts w:ascii="Times New Roman" w:hAnsi="Times New Roman"/>
          <w:i/>
          <w:color w:val="000000"/>
          <w:sz w:val="24"/>
          <w:szCs w:val="24"/>
        </w:rPr>
        <w:t>Chuyên gia xử lý dữ liệu và xây dựng bài trình bày (Slide) kết quả chỉ số PCI</w:t>
      </w:r>
      <w:r>
        <w:rPr>
          <w:rFonts w:ascii="Times New Roman" w:hAnsi="Times New Roman"/>
          <w:i/>
          <w:color w:val="000000"/>
          <w:sz w:val="24"/>
          <w:szCs w:val="24"/>
        </w:rPr>
        <w:t>/PGI</w:t>
      </w:r>
    </w:p>
    <w:bookmarkEnd w:id="0"/>
    <w:p w14:paraId="1A440388" w14:textId="77777777" w:rsidR="00AA3FB2" w:rsidRDefault="00AA3FB2" w:rsidP="00AA3FB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3E48449C" w14:textId="77777777" w:rsidR="00AA3FB2" w:rsidRPr="00FF765A" w:rsidRDefault="00AA3FB2" w:rsidP="00AA3FB2">
      <w:pPr>
        <w:spacing w:before="60" w:after="120" w:line="380" w:lineRule="exact"/>
        <w:jc w:val="both"/>
        <w:rPr>
          <w:rFonts w:ascii="Times New Roman" w:hAnsi="Times New Roman"/>
          <w:b/>
          <w:sz w:val="28"/>
          <w:szCs w:val="28"/>
        </w:rPr>
      </w:pPr>
      <w:r w:rsidRPr="00FF765A">
        <w:rPr>
          <w:rFonts w:ascii="Times New Roman" w:hAnsi="Times New Roman"/>
          <w:b/>
          <w:sz w:val="28"/>
          <w:szCs w:val="28"/>
        </w:rPr>
        <w:t>Giới thiệu</w:t>
      </w:r>
    </w:p>
    <w:p w14:paraId="757CE418" w14:textId="77777777" w:rsidR="00AA3FB2" w:rsidRPr="00FF765A" w:rsidRDefault="00AA3FB2" w:rsidP="00AA3FB2">
      <w:pPr>
        <w:pStyle w:val="ListParagraph"/>
        <w:numPr>
          <w:ilvl w:val="0"/>
          <w:numId w:val="10"/>
        </w:numPr>
        <w:spacing w:before="60" w:after="120" w:line="380" w:lineRule="exact"/>
        <w:jc w:val="both"/>
        <w:rPr>
          <w:rFonts w:ascii="Times New Roman" w:hAnsi="Times New Roman"/>
          <w:sz w:val="28"/>
          <w:szCs w:val="28"/>
        </w:rPr>
      </w:pPr>
      <w:r w:rsidRPr="00FF765A">
        <w:rPr>
          <w:rFonts w:ascii="Times New Roman" w:hAnsi="Times New Roman"/>
          <w:sz w:val="28"/>
          <w:szCs w:val="28"/>
        </w:rPr>
        <w:t>Tên Dự án: Dự án sáng kiến chỉ số Xanh cấp tỉnh (PGI).</w:t>
      </w:r>
    </w:p>
    <w:p w14:paraId="53475B3D" w14:textId="77777777" w:rsidR="00AA3FB2" w:rsidRPr="00FF765A" w:rsidRDefault="00AA3FB2" w:rsidP="00AA3FB2">
      <w:pPr>
        <w:pStyle w:val="ListParagraph"/>
        <w:numPr>
          <w:ilvl w:val="0"/>
          <w:numId w:val="10"/>
        </w:numPr>
        <w:spacing w:before="60" w:after="120" w:line="380" w:lineRule="exact"/>
        <w:ind w:right="-270"/>
        <w:jc w:val="both"/>
        <w:rPr>
          <w:rFonts w:ascii="Times New Roman" w:hAnsi="Times New Roman"/>
          <w:sz w:val="28"/>
          <w:szCs w:val="28"/>
        </w:rPr>
      </w:pPr>
      <w:r w:rsidRPr="00FF765A">
        <w:rPr>
          <w:rFonts w:ascii="Times New Roman" w:hAnsi="Times New Roman"/>
          <w:sz w:val="28"/>
          <w:szCs w:val="28"/>
        </w:rPr>
        <w:t>Cơ quan tài trợ: Cơ quan phát triển quốc tế Hoa Kỳ (USAID).</w:t>
      </w:r>
    </w:p>
    <w:p w14:paraId="73840A00" w14:textId="77777777" w:rsidR="00AA3FB2" w:rsidRPr="00FF765A" w:rsidRDefault="00AA3FB2" w:rsidP="00AA3FB2">
      <w:pPr>
        <w:pStyle w:val="ListParagraph"/>
        <w:numPr>
          <w:ilvl w:val="0"/>
          <w:numId w:val="10"/>
        </w:numPr>
        <w:spacing w:before="60" w:after="120" w:line="380" w:lineRule="exact"/>
        <w:ind w:right="-270"/>
        <w:jc w:val="both"/>
        <w:rPr>
          <w:rFonts w:ascii="Times New Roman" w:hAnsi="Times New Roman"/>
          <w:sz w:val="28"/>
          <w:szCs w:val="28"/>
        </w:rPr>
      </w:pPr>
      <w:r w:rsidRPr="00FF765A">
        <w:rPr>
          <w:rFonts w:ascii="Times New Roman" w:hAnsi="Times New Roman"/>
          <w:sz w:val="28"/>
          <w:szCs w:val="28"/>
        </w:rPr>
        <w:t>Mục tiêu của Dự án: Đánh giá chất lượng điều hành kinh tế để thúc đẩy sự phát triển của khu vực kinh tế tư nhân</w:t>
      </w:r>
      <w:r>
        <w:rPr>
          <w:rFonts w:ascii="Times New Roman" w:hAnsi="Times New Roman"/>
          <w:sz w:val="28"/>
          <w:szCs w:val="28"/>
        </w:rPr>
        <w:t>, gắn với mục tiêu bảo vệ môi trường, phát triển kinh tế xanh, bền vững.</w:t>
      </w:r>
    </w:p>
    <w:p w14:paraId="2B808FD9" w14:textId="77777777" w:rsidR="00AA3FB2" w:rsidRPr="00FF765A" w:rsidRDefault="00AA3FB2" w:rsidP="00AA3FB2">
      <w:pPr>
        <w:widowControl w:val="0"/>
        <w:autoSpaceDE w:val="0"/>
        <w:autoSpaceDN w:val="0"/>
        <w:adjustRightInd w:val="0"/>
        <w:spacing w:after="120" w:line="36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FF765A"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 w:rsidRPr="00FF765A">
        <w:rPr>
          <w:rFonts w:ascii="Times New Roman" w:hAnsi="Times New Roman"/>
          <w:b/>
          <w:bCs/>
          <w:color w:val="000000"/>
          <w:spacing w:val="8"/>
          <w:sz w:val="28"/>
          <w:szCs w:val="28"/>
        </w:rPr>
        <w:t xml:space="preserve"> </w:t>
      </w:r>
      <w:r w:rsidRPr="00FF765A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M</w:t>
      </w:r>
      <w:r w:rsidRPr="00FF765A">
        <w:rPr>
          <w:rFonts w:ascii="Times New Roman" w:hAnsi="Times New Roman"/>
          <w:b/>
          <w:bCs/>
          <w:color w:val="000000"/>
          <w:sz w:val="28"/>
          <w:szCs w:val="28"/>
        </w:rPr>
        <w:t>ục Tiêu của hoạt động</w:t>
      </w:r>
    </w:p>
    <w:p w14:paraId="7E1B3665" w14:textId="77777777" w:rsidR="00AA3FB2" w:rsidRPr="00FF765A" w:rsidRDefault="00AA3FB2" w:rsidP="00AA3FB2">
      <w:pPr>
        <w:pStyle w:val="ListParagraph"/>
        <w:numPr>
          <w:ilvl w:val="0"/>
          <w:numId w:val="6"/>
        </w:numPr>
        <w:spacing w:after="120" w:line="360" w:lineRule="exact"/>
        <w:ind w:left="540" w:hanging="540"/>
        <w:jc w:val="both"/>
        <w:rPr>
          <w:rFonts w:ascii="Times New Roman" w:hAnsi="Times New Roman"/>
          <w:bCs/>
          <w:sz w:val="28"/>
          <w:szCs w:val="28"/>
        </w:rPr>
      </w:pPr>
      <w:r w:rsidRPr="00FF765A">
        <w:rPr>
          <w:rFonts w:ascii="Times New Roman" w:hAnsi="Times New Roman"/>
          <w:bCs/>
          <w:sz w:val="28"/>
          <w:szCs w:val="28"/>
        </w:rPr>
        <w:t>Xây dựng các bài trình bày về kết quả PCI/PGI của các tỉnh thành phố, phục vụ đại diện Dự án đi trình bày tại hội nghị chẩn đoán tỉnh</w:t>
      </w:r>
    </w:p>
    <w:p w14:paraId="7502B43A" w14:textId="77777777" w:rsidR="00AA3FB2" w:rsidRPr="00FF765A" w:rsidRDefault="00AA3FB2" w:rsidP="00AA3FB2">
      <w:pPr>
        <w:pStyle w:val="ListParagraph"/>
        <w:numPr>
          <w:ilvl w:val="0"/>
          <w:numId w:val="6"/>
        </w:numPr>
        <w:spacing w:after="120" w:line="360" w:lineRule="exact"/>
        <w:ind w:left="540" w:hanging="540"/>
        <w:jc w:val="both"/>
        <w:rPr>
          <w:rFonts w:ascii="Times New Roman" w:hAnsi="Times New Roman"/>
          <w:bCs/>
          <w:sz w:val="28"/>
          <w:szCs w:val="28"/>
        </w:rPr>
      </w:pPr>
      <w:r w:rsidRPr="00FF765A">
        <w:rPr>
          <w:rFonts w:ascii="Times New Roman" w:hAnsi="Times New Roman"/>
          <w:bCs/>
          <w:sz w:val="28"/>
          <w:szCs w:val="28"/>
        </w:rPr>
        <w:t>Đưa ra những phân tích, kiến nghị giúp tỉnh hoạch định chính sách, cải thiện môi trường kinh doanh</w:t>
      </w:r>
    </w:p>
    <w:p w14:paraId="03C918E0" w14:textId="77777777" w:rsidR="00AA3FB2" w:rsidRPr="00FF765A" w:rsidRDefault="00AA3FB2" w:rsidP="00AA3FB2">
      <w:pPr>
        <w:widowControl w:val="0"/>
        <w:autoSpaceDE w:val="0"/>
        <w:autoSpaceDN w:val="0"/>
        <w:adjustRightInd w:val="0"/>
        <w:spacing w:after="120" w:line="360" w:lineRule="exac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F765A"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 w:rsidRPr="00FF765A">
        <w:rPr>
          <w:rFonts w:ascii="Times New Roman" w:hAnsi="Times New Roman"/>
          <w:b/>
          <w:bCs/>
          <w:color w:val="000000"/>
          <w:spacing w:val="8"/>
          <w:sz w:val="28"/>
          <w:szCs w:val="28"/>
        </w:rPr>
        <w:t xml:space="preserve"> </w:t>
      </w:r>
      <w:r w:rsidRPr="00FF765A">
        <w:rPr>
          <w:rFonts w:ascii="Times New Roman" w:hAnsi="Times New Roman"/>
          <w:b/>
          <w:bCs/>
          <w:color w:val="000000"/>
          <w:sz w:val="28"/>
          <w:szCs w:val="28"/>
        </w:rPr>
        <w:t>S</w:t>
      </w:r>
      <w:r w:rsidRPr="00FF765A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ả</w:t>
      </w:r>
      <w:r w:rsidRPr="00FF765A">
        <w:rPr>
          <w:rFonts w:ascii="Times New Roman" w:hAnsi="Times New Roman"/>
          <w:b/>
          <w:bCs/>
          <w:color w:val="000000"/>
          <w:sz w:val="28"/>
          <w:szCs w:val="28"/>
        </w:rPr>
        <w:t xml:space="preserve">n </w:t>
      </w:r>
      <w:r w:rsidRPr="00FF765A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p</w:t>
      </w:r>
      <w:r w:rsidRPr="00FF765A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h</w:t>
      </w:r>
      <w:r w:rsidRPr="00FF765A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ẩ</w:t>
      </w:r>
      <w:r w:rsidRPr="00FF765A">
        <w:rPr>
          <w:rFonts w:ascii="Times New Roman" w:hAnsi="Times New Roman"/>
          <w:b/>
          <w:bCs/>
          <w:color w:val="000000"/>
          <w:sz w:val="28"/>
          <w:szCs w:val="28"/>
        </w:rPr>
        <w:t>m</w:t>
      </w:r>
      <w:r w:rsidRPr="00FF765A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FF765A">
        <w:rPr>
          <w:rFonts w:ascii="Times New Roman" w:hAnsi="Times New Roman"/>
          <w:b/>
          <w:bCs/>
          <w:color w:val="000000"/>
          <w:sz w:val="28"/>
          <w:szCs w:val="28"/>
        </w:rPr>
        <w:t xml:space="preserve">bàn </w:t>
      </w:r>
      <w:r w:rsidRPr="00FF765A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g</w:t>
      </w:r>
      <w:r w:rsidRPr="00FF765A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ia</w:t>
      </w:r>
      <w:r w:rsidRPr="00FF765A">
        <w:rPr>
          <w:rFonts w:ascii="Times New Roman" w:hAnsi="Times New Roman"/>
          <w:b/>
          <w:bCs/>
          <w:color w:val="000000"/>
          <w:sz w:val="28"/>
          <w:szCs w:val="28"/>
        </w:rPr>
        <w:t>o</w:t>
      </w:r>
      <w:r w:rsidRPr="00FF765A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FF765A">
        <w:rPr>
          <w:rFonts w:ascii="Times New Roman" w:hAnsi="Times New Roman"/>
          <w:b/>
          <w:bCs/>
          <w:color w:val="000000"/>
          <w:sz w:val="28"/>
          <w:szCs w:val="28"/>
        </w:rPr>
        <w:t>và</w:t>
      </w:r>
      <w:r w:rsidRPr="00FF765A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FF765A">
        <w:rPr>
          <w:rFonts w:ascii="Times New Roman" w:hAnsi="Times New Roman"/>
          <w:b/>
          <w:bCs/>
          <w:color w:val="000000"/>
          <w:sz w:val="28"/>
          <w:szCs w:val="28"/>
        </w:rPr>
        <w:t>t</w:t>
      </w:r>
      <w:r w:rsidRPr="00FF765A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h</w:t>
      </w:r>
      <w:r w:rsidRPr="00FF765A">
        <w:rPr>
          <w:rFonts w:ascii="Times New Roman" w:hAnsi="Times New Roman"/>
          <w:b/>
          <w:bCs/>
          <w:color w:val="000000"/>
          <w:sz w:val="28"/>
          <w:szCs w:val="28"/>
        </w:rPr>
        <w:t>ời</w:t>
      </w:r>
      <w:r w:rsidRPr="00FF765A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FF765A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g</w:t>
      </w:r>
      <w:r w:rsidRPr="00FF765A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i</w:t>
      </w:r>
      <w:r w:rsidRPr="00FF765A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a</w:t>
      </w:r>
      <w:r w:rsidRPr="00FF765A">
        <w:rPr>
          <w:rFonts w:ascii="Times New Roman" w:hAnsi="Times New Roman"/>
          <w:b/>
          <w:bCs/>
          <w:color w:val="000000"/>
          <w:sz w:val="28"/>
          <w:szCs w:val="28"/>
        </w:rPr>
        <w:t>n hoàn thành</w:t>
      </w:r>
    </w:p>
    <w:p w14:paraId="54CBE9F8" w14:textId="77777777" w:rsidR="00AA3FB2" w:rsidRPr="00FF765A" w:rsidRDefault="00AA3FB2" w:rsidP="00AA3FB2">
      <w:pPr>
        <w:pStyle w:val="ListParagraph"/>
        <w:numPr>
          <w:ilvl w:val="0"/>
          <w:numId w:val="4"/>
        </w:numPr>
        <w:spacing w:after="120" w:line="360" w:lineRule="exact"/>
        <w:ind w:left="1170" w:hanging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F765A">
        <w:rPr>
          <w:rFonts w:ascii="Times New Roman" w:hAnsi="Times New Roman"/>
          <w:color w:val="000000"/>
          <w:sz w:val="28"/>
          <w:szCs w:val="28"/>
        </w:rPr>
        <w:t xml:space="preserve">Bài trình bày (Slide) về kết quả chỉ số PCI/PGI được bàn giao liên tục theo tiến độ Dự án yêu cầu. </w:t>
      </w:r>
    </w:p>
    <w:p w14:paraId="2DDBA975" w14:textId="77777777" w:rsidR="00AA3FB2" w:rsidRPr="00FF765A" w:rsidRDefault="00AA3FB2" w:rsidP="00AA3FB2">
      <w:pPr>
        <w:pStyle w:val="ListParagraph"/>
        <w:numPr>
          <w:ilvl w:val="0"/>
          <w:numId w:val="4"/>
        </w:numPr>
        <w:spacing w:after="120" w:line="360" w:lineRule="exact"/>
        <w:ind w:left="1170" w:hanging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F765A">
        <w:rPr>
          <w:rFonts w:ascii="Times New Roman" w:hAnsi="Times New Roman"/>
          <w:color w:val="000000"/>
          <w:sz w:val="28"/>
          <w:szCs w:val="28"/>
        </w:rPr>
        <w:t xml:space="preserve">Thời gian thực hiện công việc từ 10/2023 đến 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FF765A">
        <w:rPr>
          <w:rFonts w:ascii="Times New Roman" w:hAnsi="Times New Roman"/>
          <w:color w:val="000000"/>
          <w:sz w:val="28"/>
          <w:szCs w:val="28"/>
        </w:rPr>
        <w:t>/2024</w:t>
      </w:r>
    </w:p>
    <w:p w14:paraId="5F00C997" w14:textId="77777777" w:rsidR="00AA3FB2" w:rsidRPr="00FF765A" w:rsidRDefault="00AA3FB2" w:rsidP="00AA3FB2">
      <w:pPr>
        <w:pStyle w:val="ListParagraph"/>
        <w:numPr>
          <w:ilvl w:val="0"/>
          <w:numId w:val="4"/>
        </w:numPr>
        <w:spacing w:after="120" w:line="360" w:lineRule="exact"/>
        <w:ind w:left="1170" w:hanging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F765A">
        <w:rPr>
          <w:rFonts w:ascii="Times New Roman" w:hAnsi="Times New Roman"/>
          <w:color w:val="000000"/>
          <w:sz w:val="28"/>
          <w:szCs w:val="28"/>
        </w:rPr>
        <w:t>Số lượng bài trình bày tùy thuộc vào số lượng hội nghị chẩn đoán tỉnh được tổ chức, tối đa không quá 20 hội nghị tương ứng với 20 bài</w:t>
      </w:r>
    </w:p>
    <w:p w14:paraId="3C4288C3" w14:textId="77777777" w:rsidR="00AA3FB2" w:rsidRPr="00FF765A" w:rsidRDefault="00AA3FB2" w:rsidP="00AA3FB2">
      <w:pPr>
        <w:spacing w:after="120" w:line="360" w:lineRule="exact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F765A">
        <w:rPr>
          <w:rFonts w:ascii="Times New Roman" w:hAnsi="Times New Roman"/>
          <w:color w:val="000000"/>
          <w:spacing w:val="-1"/>
          <w:sz w:val="28"/>
          <w:szCs w:val="28"/>
        </w:rPr>
        <w:t>Tất cả các sản phẩm của chuyên gia tư vấn được gửi lại cho VCCI bằng bản mềm (soft - copy), và sao lưu đĩa cứng (đối với sản phẩm có dung lượng lớn).</w:t>
      </w:r>
    </w:p>
    <w:p w14:paraId="244EF1D8" w14:textId="77777777" w:rsidR="00303C7B" w:rsidRPr="00AA3FB2" w:rsidRDefault="00303C7B" w:rsidP="00303C7B">
      <w:pPr>
        <w:widowControl w:val="0"/>
        <w:autoSpaceDE w:val="0"/>
        <w:autoSpaceDN w:val="0"/>
        <w:adjustRightInd w:val="0"/>
        <w:spacing w:after="120" w:line="360" w:lineRule="exac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3</w:t>
      </w:r>
      <w:r w:rsidRPr="00AA3FB2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AA3FB2">
        <w:rPr>
          <w:rFonts w:ascii="Times New Roman" w:hAnsi="Times New Roman"/>
          <w:b/>
          <w:bCs/>
          <w:color w:val="000000"/>
          <w:spacing w:val="8"/>
          <w:sz w:val="28"/>
          <w:szCs w:val="28"/>
        </w:rPr>
        <w:t xml:space="preserve"> </w:t>
      </w:r>
      <w:r w:rsidRPr="00AA3FB2">
        <w:rPr>
          <w:rFonts w:ascii="Times New Roman" w:hAnsi="Times New Roman"/>
          <w:b/>
          <w:bCs/>
          <w:color w:val="000000"/>
          <w:sz w:val="28"/>
          <w:szCs w:val="28"/>
        </w:rPr>
        <w:t>S</w:t>
      </w:r>
      <w:r w:rsidRPr="00AA3FB2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ả</w:t>
      </w:r>
      <w:r w:rsidRPr="00AA3FB2">
        <w:rPr>
          <w:rFonts w:ascii="Times New Roman" w:hAnsi="Times New Roman"/>
          <w:b/>
          <w:bCs/>
          <w:color w:val="000000"/>
          <w:sz w:val="28"/>
          <w:szCs w:val="28"/>
        </w:rPr>
        <w:t xml:space="preserve">n </w:t>
      </w:r>
      <w:r w:rsidRPr="00AA3FB2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p</w:t>
      </w:r>
      <w:r w:rsidRPr="00AA3FB2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h</w:t>
      </w:r>
      <w:r w:rsidRPr="00AA3FB2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ẩ</w:t>
      </w:r>
      <w:r w:rsidRPr="00AA3FB2">
        <w:rPr>
          <w:rFonts w:ascii="Times New Roman" w:hAnsi="Times New Roman"/>
          <w:b/>
          <w:bCs/>
          <w:color w:val="000000"/>
          <w:sz w:val="28"/>
          <w:szCs w:val="28"/>
        </w:rPr>
        <w:t>m</w:t>
      </w:r>
      <w:r w:rsidRPr="00AA3FB2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AA3FB2">
        <w:rPr>
          <w:rFonts w:ascii="Times New Roman" w:hAnsi="Times New Roman"/>
          <w:b/>
          <w:bCs/>
          <w:color w:val="000000"/>
          <w:sz w:val="28"/>
          <w:szCs w:val="28"/>
        </w:rPr>
        <w:t xml:space="preserve">bàn </w:t>
      </w:r>
      <w:r w:rsidRPr="00AA3FB2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g</w:t>
      </w:r>
      <w:r w:rsidRPr="00AA3FB2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ia</w:t>
      </w:r>
      <w:r w:rsidRPr="00AA3FB2">
        <w:rPr>
          <w:rFonts w:ascii="Times New Roman" w:hAnsi="Times New Roman"/>
          <w:b/>
          <w:bCs/>
          <w:color w:val="000000"/>
          <w:sz w:val="28"/>
          <w:szCs w:val="28"/>
        </w:rPr>
        <w:t>o</w:t>
      </w:r>
      <w:r w:rsidRPr="00AA3FB2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A3FB2">
        <w:rPr>
          <w:rFonts w:ascii="Times New Roman" w:hAnsi="Times New Roman"/>
          <w:b/>
          <w:bCs/>
          <w:color w:val="000000"/>
          <w:sz w:val="28"/>
          <w:szCs w:val="28"/>
        </w:rPr>
        <w:t>và</w:t>
      </w:r>
      <w:r w:rsidRPr="00AA3FB2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AA3FB2">
        <w:rPr>
          <w:rFonts w:ascii="Times New Roman" w:hAnsi="Times New Roman"/>
          <w:b/>
          <w:bCs/>
          <w:color w:val="000000"/>
          <w:sz w:val="28"/>
          <w:szCs w:val="28"/>
        </w:rPr>
        <w:t>t</w:t>
      </w:r>
      <w:r w:rsidRPr="00AA3FB2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h</w:t>
      </w:r>
      <w:r w:rsidRPr="00AA3FB2">
        <w:rPr>
          <w:rFonts w:ascii="Times New Roman" w:hAnsi="Times New Roman"/>
          <w:b/>
          <w:bCs/>
          <w:color w:val="000000"/>
          <w:sz w:val="28"/>
          <w:szCs w:val="28"/>
        </w:rPr>
        <w:t>ời</w:t>
      </w:r>
      <w:r w:rsidRPr="00AA3FB2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A3FB2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g</w:t>
      </w:r>
      <w:r w:rsidRPr="00AA3FB2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i</w:t>
      </w:r>
      <w:r w:rsidRPr="00AA3FB2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a</w:t>
      </w:r>
      <w:r w:rsidRPr="00AA3FB2">
        <w:rPr>
          <w:rFonts w:ascii="Times New Roman" w:hAnsi="Times New Roman"/>
          <w:b/>
          <w:bCs/>
          <w:color w:val="000000"/>
          <w:sz w:val="28"/>
          <w:szCs w:val="28"/>
        </w:rPr>
        <w:t>n hoàn thành</w:t>
      </w:r>
    </w:p>
    <w:p w14:paraId="56E4C131" w14:textId="77777777" w:rsidR="00CF2D24" w:rsidRPr="00AA3FB2" w:rsidRDefault="00CF2D24" w:rsidP="00CF2D24">
      <w:pPr>
        <w:pStyle w:val="ListParagraph"/>
        <w:numPr>
          <w:ilvl w:val="0"/>
          <w:numId w:val="4"/>
        </w:numPr>
        <w:spacing w:after="120" w:line="360" w:lineRule="exact"/>
        <w:ind w:left="1170" w:hanging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A3FB2">
        <w:rPr>
          <w:rFonts w:ascii="Times New Roman" w:hAnsi="Times New Roman"/>
          <w:color w:val="000000"/>
          <w:sz w:val="28"/>
          <w:szCs w:val="28"/>
        </w:rPr>
        <w:t xml:space="preserve">Bài trình bày (Slide) về kết quả chỉ số PCI/PGI được bàn giao liên tục theo tiến độ Dự án yêu cầu. </w:t>
      </w:r>
    </w:p>
    <w:p w14:paraId="20D4553C" w14:textId="6119855B" w:rsidR="00CF2D24" w:rsidRPr="00AA3FB2" w:rsidRDefault="00CF2D24" w:rsidP="00CF2D24">
      <w:pPr>
        <w:pStyle w:val="ListParagraph"/>
        <w:numPr>
          <w:ilvl w:val="0"/>
          <w:numId w:val="4"/>
        </w:numPr>
        <w:spacing w:after="120" w:line="360" w:lineRule="exact"/>
        <w:ind w:left="1170" w:hanging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A3FB2">
        <w:rPr>
          <w:rFonts w:ascii="Times New Roman" w:hAnsi="Times New Roman"/>
          <w:color w:val="000000"/>
          <w:sz w:val="28"/>
          <w:szCs w:val="28"/>
        </w:rPr>
        <w:t xml:space="preserve">Thời gian thực hiện công việc từ 10/2023 đến </w:t>
      </w:r>
      <w:r w:rsidR="00AA3FB2" w:rsidRPr="00AA3FB2">
        <w:rPr>
          <w:rFonts w:ascii="Times New Roman" w:hAnsi="Times New Roman"/>
          <w:color w:val="000000"/>
          <w:sz w:val="28"/>
          <w:szCs w:val="28"/>
        </w:rPr>
        <w:t>9</w:t>
      </w:r>
      <w:r w:rsidRPr="00AA3FB2">
        <w:rPr>
          <w:rFonts w:ascii="Times New Roman" w:hAnsi="Times New Roman"/>
          <w:color w:val="000000"/>
          <w:sz w:val="28"/>
          <w:szCs w:val="28"/>
        </w:rPr>
        <w:t>/2024</w:t>
      </w:r>
    </w:p>
    <w:p w14:paraId="0CD6AFDF" w14:textId="77777777" w:rsidR="00CF2D24" w:rsidRPr="00AA3FB2" w:rsidRDefault="00CF2D24" w:rsidP="00CF2D24">
      <w:pPr>
        <w:pStyle w:val="ListParagraph"/>
        <w:numPr>
          <w:ilvl w:val="0"/>
          <w:numId w:val="4"/>
        </w:numPr>
        <w:spacing w:after="120" w:line="360" w:lineRule="exact"/>
        <w:ind w:left="1170" w:hanging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A3FB2">
        <w:rPr>
          <w:rFonts w:ascii="Times New Roman" w:hAnsi="Times New Roman"/>
          <w:color w:val="000000"/>
          <w:sz w:val="28"/>
          <w:szCs w:val="28"/>
        </w:rPr>
        <w:t>Số lượng bài trình bày tùy thuộc vào số lượng hội nghị chẩn đoán tỉnh được tổ chức, tối đa không quá 20 hội nghị tương ứng với 20 bài</w:t>
      </w:r>
    </w:p>
    <w:p w14:paraId="518BF660" w14:textId="77777777" w:rsidR="00303C7B" w:rsidRPr="00AA3FB2" w:rsidRDefault="00303C7B" w:rsidP="00303C7B">
      <w:pPr>
        <w:spacing w:after="120" w:line="360" w:lineRule="exact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A3FB2">
        <w:rPr>
          <w:rFonts w:ascii="Times New Roman" w:hAnsi="Times New Roman"/>
          <w:color w:val="000000"/>
          <w:spacing w:val="-1"/>
          <w:sz w:val="28"/>
          <w:szCs w:val="28"/>
        </w:rPr>
        <w:t>Tất cả các sản phẩm của chuyên gia tư vấn được gửi lại cho VCCI bằng bản mềm (soft - copy), và sao lưu đĩa cứng (đối với sản phẩm có dung lượng lớn).</w:t>
      </w:r>
    </w:p>
    <w:p w14:paraId="01779BC4" w14:textId="77777777" w:rsidR="00303C7B" w:rsidRPr="00AA3FB2" w:rsidRDefault="00303C7B" w:rsidP="00303C7B">
      <w:pPr>
        <w:widowControl w:val="0"/>
        <w:autoSpaceDE w:val="0"/>
        <w:autoSpaceDN w:val="0"/>
        <w:adjustRightInd w:val="0"/>
        <w:spacing w:after="120" w:line="36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AA3FB2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4</w:t>
      </w:r>
      <w:r w:rsidRPr="00AA3FB2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AA3FB2">
        <w:rPr>
          <w:rFonts w:ascii="Times New Roman" w:hAnsi="Times New Roman"/>
          <w:b/>
          <w:bCs/>
          <w:color w:val="000000"/>
          <w:spacing w:val="8"/>
          <w:sz w:val="28"/>
          <w:szCs w:val="28"/>
        </w:rPr>
        <w:t xml:space="preserve"> </w:t>
      </w:r>
      <w:r w:rsidRPr="00AA3FB2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Y</w:t>
      </w:r>
      <w:r w:rsidRPr="00AA3FB2">
        <w:rPr>
          <w:rFonts w:ascii="Times New Roman" w:hAnsi="Times New Roman"/>
          <w:b/>
          <w:bCs/>
          <w:color w:val="000000"/>
          <w:sz w:val="28"/>
          <w:szCs w:val="28"/>
        </w:rPr>
        <w:t>êu cầu lựa chọn</w:t>
      </w:r>
      <w:r w:rsidRPr="00AA3FB2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A3FB2">
        <w:rPr>
          <w:rFonts w:ascii="Times New Roman" w:hAnsi="Times New Roman"/>
          <w:b/>
          <w:bCs/>
          <w:color w:val="000000"/>
          <w:sz w:val="28"/>
          <w:szCs w:val="28"/>
        </w:rPr>
        <w:t>ch</w:t>
      </w:r>
      <w:r w:rsidRPr="00AA3FB2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u</w:t>
      </w:r>
      <w:r w:rsidRPr="00AA3FB2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y</w:t>
      </w:r>
      <w:r w:rsidRPr="00AA3FB2">
        <w:rPr>
          <w:rFonts w:ascii="Times New Roman" w:hAnsi="Times New Roman"/>
          <w:b/>
          <w:bCs/>
          <w:color w:val="000000"/>
          <w:sz w:val="28"/>
          <w:szCs w:val="28"/>
        </w:rPr>
        <w:t xml:space="preserve">ên </w:t>
      </w:r>
      <w:r w:rsidRPr="00AA3FB2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g</w:t>
      </w:r>
      <w:r w:rsidRPr="00AA3FB2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i</w:t>
      </w:r>
      <w:r w:rsidRPr="00AA3FB2">
        <w:rPr>
          <w:rFonts w:ascii="Times New Roman" w:hAnsi="Times New Roman"/>
          <w:b/>
          <w:bCs/>
          <w:color w:val="000000"/>
          <w:sz w:val="28"/>
          <w:szCs w:val="28"/>
        </w:rPr>
        <w:t>a</w:t>
      </w:r>
      <w:r w:rsidRPr="00AA3FB2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A3FB2">
        <w:rPr>
          <w:rFonts w:ascii="Times New Roman" w:hAnsi="Times New Roman"/>
          <w:b/>
          <w:bCs/>
          <w:color w:val="000000"/>
          <w:sz w:val="28"/>
          <w:szCs w:val="28"/>
        </w:rPr>
        <w:t>tư</w:t>
      </w:r>
      <w:r w:rsidRPr="00AA3FB2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A3FB2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v</w:t>
      </w:r>
      <w:r w:rsidRPr="00AA3FB2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ấ</w:t>
      </w:r>
      <w:r w:rsidRPr="00AA3FB2">
        <w:rPr>
          <w:rFonts w:ascii="Times New Roman" w:hAnsi="Times New Roman"/>
          <w:b/>
          <w:bCs/>
          <w:color w:val="000000"/>
          <w:sz w:val="28"/>
          <w:szCs w:val="28"/>
        </w:rPr>
        <w:t>n t</w:t>
      </w:r>
      <w:r w:rsidRPr="00AA3FB2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r</w:t>
      </w:r>
      <w:r w:rsidRPr="00AA3FB2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o</w:t>
      </w:r>
      <w:r w:rsidRPr="00AA3FB2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n</w:t>
      </w:r>
      <w:r w:rsidRPr="00AA3FB2">
        <w:rPr>
          <w:rFonts w:ascii="Times New Roman" w:hAnsi="Times New Roman"/>
          <w:b/>
          <w:bCs/>
          <w:color w:val="000000"/>
          <w:sz w:val="28"/>
          <w:szCs w:val="28"/>
        </w:rPr>
        <w:t>g</w:t>
      </w:r>
      <w:r w:rsidRPr="00AA3FB2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A3FB2">
        <w:rPr>
          <w:rFonts w:ascii="Times New Roman" w:hAnsi="Times New Roman"/>
          <w:b/>
          <w:bCs/>
          <w:color w:val="000000"/>
          <w:sz w:val="28"/>
          <w:szCs w:val="28"/>
        </w:rPr>
        <w:t>n</w:t>
      </w:r>
      <w:r w:rsidRPr="00AA3FB2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ư</w:t>
      </w:r>
      <w:r w:rsidRPr="00AA3FB2">
        <w:rPr>
          <w:rFonts w:ascii="Times New Roman" w:hAnsi="Times New Roman"/>
          <w:b/>
          <w:bCs/>
          <w:color w:val="000000"/>
          <w:sz w:val="28"/>
          <w:szCs w:val="28"/>
        </w:rPr>
        <w:t>ớc và thù lao chuyên gia</w:t>
      </w:r>
    </w:p>
    <w:p w14:paraId="5747191D" w14:textId="195F78B2" w:rsidR="00200117" w:rsidRPr="00AA3FB2" w:rsidRDefault="00200117" w:rsidP="00200117">
      <w:pPr>
        <w:widowControl w:val="0"/>
        <w:autoSpaceDE w:val="0"/>
        <w:autoSpaceDN w:val="0"/>
        <w:adjustRightInd w:val="0"/>
        <w:spacing w:after="120" w:line="360" w:lineRule="exact"/>
        <w:ind w:firstLine="720"/>
        <w:jc w:val="both"/>
        <w:rPr>
          <w:rFonts w:ascii="Times New Roman" w:hAnsi="Times New Roman"/>
          <w:spacing w:val="-3"/>
          <w:sz w:val="28"/>
          <w:szCs w:val="28"/>
        </w:rPr>
      </w:pPr>
      <w:r w:rsidRPr="00AA3FB2">
        <w:rPr>
          <w:rFonts w:ascii="Times New Roman" w:hAnsi="Times New Roman"/>
          <w:sz w:val="28"/>
          <w:szCs w:val="28"/>
        </w:rPr>
        <w:t>C</w:t>
      </w:r>
      <w:r w:rsidRPr="00AA3FB2">
        <w:rPr>
          <w:rFonts w:ascii="Times New Roman" w:hAnsi="Times New Roman"/>
          <w:spacing w:val="-1"/>
          <w:sz w:val="28"/>
          <w:szCs w:val="28"/>
        </w:rPr>
        <w:t>h</w:t>
      </w:r>
      <w:r w:rsidRPr="00AA3FB2">
        <w:rPr>
          <w:rFonts w:ascii="Times New Roman" w:hAnsi="Times New Roman"/>
          <w:spacing w:val="1"/>
          <w:sz w:val="28"/>
          <w:szCs w:val="28"/>
        </w:rPr>
        <w:t>u</w:t>
      </w:r>
      <w:r w:rsidRPr="00AA3FB2">
        <w:rPr>
          <w:rFonts w:ascii="Times New Roman" w:hAnsi="Times New Roman"/>
          <w:spacing w:val="-4"/>
          <w:sz w:val="28"/>
          <w:szCs w:val="28"/>
        </w:rPr>
        <w:t>y</w:t>
      </w:r>
      <w:r w:rsidRPr="00AA3FB2">
        <w:rPr>
          <w:rFonts w:ascii="Times New Roman" w:hAnsi="Times New Roman"/>
          <w:sz w:val="28"/>
          <w:szCs w:val="28"/>
        </w:rPr>
        <w:t>ên</w:t>
      </w:r>
      <w:r w:rsidRPr="00AA3FB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A3FB2">
        <w:rPr>
          <w:rFonts w:ascii="Times New Roman" w:hAnsi="Times New Roman"/>
          <w:sz w:val="28"/>
          <w:szCs w:val="28"/>
        </w:rPr>
        <w:t>g</w:t>
      </w:r>
      <w:r w:rsidRPr="00AA3FB2">
        <w:rPr>
          <w:rFonts w:ascii="Times New Roman" w:hAnsi="Times New Roman"/>
          <w:spacing w:val="1"/>
          <w:sz w:val="28"/>
          <w:szCs w:val="28"/>
        </w:rPr>
        <w:t>i</w:t>
      </w:r>
      <w:r w:rsidRPr="00AA3FB2">
        <w:rPr>
          <w:rFonts w:ascii="Times New Roman" w:hAnsi="Times New Roman"/>
          <w:sz w:val="28"/>
          <w:szCs w:val="28"/>
        </w:rPr>
        <w:t xml:space="preserve">a </w:t>
      </w:r>
      <w:r w:rsidRPr="00AA3FB2">
        <w:rPr>
          <w:rFonts w:ascii="Times New Roman" w:hAnsi="Times New Roman"/>
          <w:spacing w:val="-3"/>
          <w:sz w:val="28"/>
          <w:szCs w:val="28"/>
        </w:rPr>
        <w:t>được Giám đốc Dự án P</w:t>
      </w:r>
      <w:r w:rsidR="003D2854">
        <w:rPr>
          <w:rFonts w:ascii="Times New Roman" w:hAnsi="Times New Roman"/>
          <w:spacing w:val="-3"/>
          <w:sz w:val="28"/>
          <w:szCs w:val="28"/>
        </w:rPr>
        <w:t>G</w:t>
      </w:r>
      <w:r w:rsidRPr="00AA3FB2">
        <w:rPr>
          <w:rFonts w:ascii="Times New Roman" w:hAnsi="Times New Roman"/>
          <w:spacing w:val="-3"/>
          <w:sz w:val="28"/>
          <w:szCs w:val="28"/>
        </w:rPr>
        <w:t xml:space="preserve">I lựa chọn theo hình thức đánh giá năng </w:t>
      </w:r>
      <w:r w:rsidRPr="00AA3FB2">
        <w:rPr>
          <w:rFonts w:ascii="Times New Roman" w:hAnsi="Times New Roman"/>
          <w:spacing w:val="-3"/>
          <w:sz w:val="28"/>
          <w:szCs w:val="28"/>
        </w:rPr>
        <w:lastRenderedPageBreak/>
        <w:t>lực, xét duyệt hồ sơ.</w:t>
      </w:r>
    </w:p>
    <w:p w14:paraId="5D9B40C7" w14:textId="77777777" w:rsidR="00200117" w:rsidRPr="00AA3FB2" w:rsidRDefault="00200117" w:rsidP="00200117">
      <w:pPr>
        <w:widowControl w:val="0"/>
        <w:autoSpaceDE w:val="0"/>
        <w:autoSpaceDN w:val="0"/>
        <w:adjustRightInd w:val="0"/>
        <w:spacing w:after="120" w:line="360" w:lineRule="exact"/>
        <w:ind w:firstLine="720"/>
        <w:jc w:val="both"/>
        <w:rPr>
          <w:rFonts w:ascii="Times New Roman" w:hAnsi="Times New Roman"/>
          <w:spacing w:val="-3"/>
          <w:sz w:val="28"/>
          <w:szCs w:val="28"/>
        </w:rPr>
      </w:pPr>
      <w:r w:rsidRPr="00AA3FB2">
        <w:rPr>
          <w:rFonts w:ascii="Times New Roman" w:hAnsi="Times New Roman"/>
          <w:spacing w:val="-3"/>
          <w:sz w:val="28"/>
          <w:szCs w:val="28"/>
        </w:rPr>
        <w:t>Hồ sơ gồm bản CV và Thư đề nghị hợp tác (trong đó các chuyên gia cần nêu 3 nội dung chính: 1/ Giới thiệu kinh nghiệm làm việc, 2/ Vị trí ứng tuyển, 3. Mức đề xuất thù lao và thời gian thực hiện công việc)</w:t>
      </w:r>
    </w:p>
    <w:p w14:paraId="28110AEE" w14:textId="77777777" w:rsidR="00200117" w:rsidRPr="00AA3FB2" w:rsidRDefault="00200117" w:rsidP="00200117">
      <w:pPr>
        <w:widowControl w:val="0"/>
        <w:autoSpaceDE w:val="0"/>
        <w:autoSpaceDN w:val="0"/>
        <w:adjustRightInd w:val="0"/>
        <w:spacing w:after="120" w:line="360" w:lineRule="exact"/>
        <w:ind w:firstLine="720"/>
        <w:jc w:val="both"/>
        <w:rPr>
          <w:rFonts w:ascii="Times New Roman" w:hAnsi="Times New Roman"/>
          <w:spacing w:val="-3"/>
          <w:sz w:val="28"/>
          <w:szCs w:val="28"/>
        </w:rPr>
      </w:pPr>
      <w:r w:rsidRPr="00AA3FB2">
        <w:rPr>
          <w:rFonts w:ascii="Times New Roman" w:hAnsi="Times New Roman"/>
          <w:spacing w:val="-3"/>
          <w:sz w:val="28"/>
          <w:szCs w:val="28"/>
        </w:rPr>
        <w:t>Hồ sơ gửi về cho chị Nguyễn Lê Hà qua 2 hình thức:</w:t>
      </w:r>
    </w:p>
    <w:p w14:paraId="30DD10DF" w14:textId="02BC56F5" w:rsidR="00200117" w:rsidRPr="00AA3FB2" w:rsidRDefault="00200117" w:rsidP="0020011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360" w:lineRule="exact"/>
        <w:jc w:val="both"/>
        <w:rPr>
          <w:rFonts w:ascii="Times New Roman" w:hAnsi="Times New Roman"/>
          <w:spacing w:val="-3"/>
          <w:sz w:val="28"/>
          <w:szCs w:val="28"/>
        </w:rPr>
      </w:pPr>
      <w:r w:rsidRPr="00AA3FB2">
        <w:rPr>
          <w:rFonts w:ascii="Times New Roman" w:hAnsi="Times New Roman"/>
          <w:spacing w:val="-3"/>
          <w:sz w:val="28"/>
          <w:szCs w:val="28"/>
        </w:rPr>
        <w:t>Trực tiếp tại văn phòng Ban quản lý Dự án P</w:t>
      </w:r>
      <w:r w:rsidR="003D2854">
        <w:rPr>
          <w:rFonts w:ascii="Times New Roman" w:hAnsi="Times New Roman"/>
          <w:spacing w:val="-3"/>
          <w:sz w:val="28"/>
          <w:szCs w:val="28"/>
        </w:rPr>
        <w:t>G</w:t>
      </w:r>
      <w:r w:rsidRPr="00AA3FB2">
        <w:rPr>
          <w:rFonts w:ascii="Times New Roman" w:hAnsi="Times New Roman"/>
          <w:spacing w:val="-3"/>
          <w:sz w:val="28"/>
          <w:szCs w:val="28"/>
        </w:rPr>
        <w:t>I, tầng 6, Ban Pháp chế, VCCI, số 9 Đào Duy Anh, Đống Đa, Hà Nội</w:t>
      </w:r>
    </w:p>
    <w:p w14:paraId="2BDD0EA2" w14:textId="77777777" w:rsidR="00200117" w:rsidRPr="00AA3FB2" w:rsidRDefault="00200117" w:rsidP="0020011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360" w:lineRule="exact"/>
        <w:jc w:val="both"/>
        <w:rPr>
          <w:rStyle w:val="Hyperlink"/>
          <w:rFonts w:ascii="Times New Roman" w:hAnsi="Times New Roman"/>
          <w:spacing w:val="-3"/>
          <w:sz w:val="28"/>
          <w:szCs w:val="28"/>
        </w:rPr>
      </w:pPr>
      <w:r w:rsidRPr="00AA3FB2">
        <w:rPr>
          <w:rFonts w:ascii="Times New Roman" w:hAnsi="Times New Roman"/>
          <w:spacing w:val="-3"/>
          <w:sz w:val="28"/>
          <w:szCs w:val="28"/>
        </w:rPr>
        <w:t xml:space="preserve">Gián tiếp qua email </w:t>
      </w:r>
      <w:hyperlink r:id="rId8" w:history="1">
        <w:r w:rsidRPr="00AA3FB2">
          <w:rPr>
            <w:rStyle w:val="Hyperlink"/>
            <w:rFonts w:ascii="Times New Roman" w:hAnsi="Times New Roman"/>
            <w:spacing w:val="-3"/>
            <w:sz w:val="28"/>
            <w:szCs w:val="28"/>
          </w:rPr>
          <w:t>hanl@vcci.com.vn</w:t>
        </w:r>
      </w:hyperlink>
      <w:r w:rsidRPr="00AA3FB2">
        <w:rPr>
          <w:rFonts w:ascii="Times New Roman" w:hAnsi="Times New Roman"/>
          <w:spacing w:val="-3"/>
          <w:sz w:val="28"/>
          <w:szCs w:val="28"/>
        </w:rPr>
        <w:t xml:space="preserve"> hoặc </w:t>
      </w:r>
      <w:hyperlink r:id="rId9" w:history="1">
        <w:r w:rsidRPr="00AA3FB2">
          <w:rPr>
            <w:rStyle w:val="Hyperlink"/>
            <w:rFonts w:ascii="Times New Roman" w:hAnsi="Times New Roman"/>
            <w:spacing w:val="-3"/>
            <w:sz w:val="28"/>
            <w:szCs w:val="28"/>
          </w:rPr>
          <w:t>lehanguyen246@gmail.com</w:t>
        </w:r>
      </w:hyperlink>
    </w:p>
    <w:p w14:paraId="5A872B9A" w14:textId="47C09932" w:rsidR="00200117" w:rsidRPr="00AA3FB2" w:rsidRDefault="00200117" w:rsidP="0020011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60" w:line="380" w:lineRule="exact"/>
        <w:jc w:val="both"/>
        <w:rPr>
          <w:rStyle w:val="Hyperlink"/>
          <w:rFonts w:ascii="Times New Roman" w:hAnsi="Times New Roman"/>
          <w:spacing w:val="-3"/>
          <w:sz w:val="28"/>
          <w:szCs w:val="28"/>
          <w:u w:val="none"/>
        </w:rPr>
      </w:pPr>
      <w:r w:rsidRPr="00AA3FB2">
        <w:rPr>
          <w:rStyle w:val="Hyperlink"/>
          <w:rFonts w:ascii="Times New Roman" w:hAnsi="Times New Roman"/>
          <w:color w:val="auto"/>
          <w:spacing w:val="-3"/>
          <w:sz w:val="28"/>
          <w:szCs w:val="28"/>
          <w:u w:val="none"/>
        </w:rPr>
        <w:t xml:space="preserve">Thời gian nhận hồ sơ từ </w:t>
      </w:r>
      <w:r w:rsidR="00ED15C4">
        <w:rPr>
          <w:rStyle w:val="Hyperlink"/>
          <w:rFonts w:ascii="Times New Roman" w:hAnsi="Times New Roman"/>
          <w:color w:val="auto"/>
          <w:spacing w:val="-3"/>
          <w:sz w:val="28"/>
          <w:szCs w:val="28"/>
          <w:u w:val="none"/>
        </w:rPr>
        <w:t>1</w:t>
      </w:r>
      <w:r w:rsidR="00AA3FB2">
        <w:rPr>
          <w:rStyle w:val="Hyperlink"/>
          <w:rFonts w:ascii="Times New Roman" w:hAnsi="Times New Roman"/>
          <w:color w:val="auto"/>
          <w:spacing w:val="-3"/>
          <w:sz w:val="28"/>
          <w:szCs w:val="28"/>
          <w:u w:val="none"/>
        </w:rPr>
        <w:t>0</w:t>
      </w:r>
      <w:r w:rsidRPr="00AA3FB2">
        <w:rPr>
          <w:rStyle w:val="Hyperlink"/>
          <w:rFonts w:ascii="Times New Roman" w:hAnsi="Times New Roman"/>
          <w:color w:val="auto"/>
          <w:spacing w:val="-3"/>
          <w:sz w:val="28"/>
          <w:szCs w:val="28"/>
          <w:u w:val="none"/>
        </w:rPr>
        <w:t>/</w:t>
      </w:r>
      <w:r w:rsidR="00AA3FB2">
        <w:rPr>
          <w:rStyle w:val="Hyperlink"/>
          <w:rFonts w:ascii="Times New Roman" w:hAnsi="Times New Roman"/>
          <w:color w:val="auto"/>
          <w:spacing w:val="-3"/>
          <w:sz w:val="28"/>
          <w:szCs w:val="28"/>
          <w:u w:val="none"/>
        </w:rPr>
        <w:t>9</w:t>
      </w:r>
      <w:r w:rsidRPr="00AA3FB2">
        <w:rPr>
          <w:rStyle w:val="Hyperlink"/>
          <w:rFonts w:ascii="Times New Roman" w:hAnsi="Times New Roman"/>
          <w:color w:val="auto"/>
          <w:spacing w:val="-3"/>
          <w:sz w:val="28"/>
          <w:szCs w:val="28"/>
          <w:u w:val="none"/>
        </w:rPr>
        <w:t>/202</w:t>
      </w:r>
      <w:r w:rsidR="00AA3FB2">
        <w:rPr>
          <w:rStyle w:val="Hyperlink"/>
          <w:rFonts w:ascii="Times New Roman" w:hAnsi="Times New Roman"/>
          <w:color w:val="auto"/>
          <w:spacing w:val="-3"/>
          <w:sz w:val="28"/>
          <w:szCs w:val="28"/>
          <w:u w:val="none"/>
        </w:rPr>
        <w:t>3</w:t>
      </w:r>
      <w:r w:rsidRPr="00AA3FB2">
        <w:rPr>
          <w:rStyle w:val="Hyperlink"/>
          <w:rFonts w:ascii="Times New Roman" w:hAnsi="Times New Roman"/>
          <w:color w:val="auto"/>
          <w:spacing w:val="-3"/>
          <w:sz w:val="28"/>
          <w:szCs w:val="28"/>
          <w:u w:val="none"/>
        </w:rPr>
        <w:t xml:space="preserve"> – 2</w:t>
      </w:r>
      <w:r w:rsidR="00ED15C4">
        <w:rPr>
          <w:rStyle w:val="Hyperlink"/>
          <w:rFonts w:ascii="Times New Roman" w:hAnsi="Times New Roman"/>
          <w:color w:val="auto"/>
          <w:spacing w:val="-3"/>
          <w:sz w:val="28"/>
          <w:szCs w:val="28"/>
          <w:u w:val="none"/>
        </w:rPr>
        <w:t>0</w:t>
      </w:r>
      <w:r w:rsidRPr="00AA3FB2">
        <w:rPr>
          <w:rStyle w:val="Hyperlink"/>
          <w:rFonts w:ascii="Times New Roman" w:hAnsi="Times New Roman"/>
          <w:color w:val="auto"/>
          <w:spacing w:val="-3"/>
          <w:sz w:val="28"/>
          <w:szCs w:val="28"/>
          <w:u w:val="none"/>
        </w:rPr>
        <w:t>/</w:t>
      </w:r>
      <w:r w:rsidR="00ED15C4">
        <w:rPr>
          <w:rStyle w:val="Hyperlink"/>
          <w:rFonts w:ascii="Times New Roman" w:hAnsi="Times New Roman"/>
          <w:color w:val="auto"/>
          <w:spacing w:val="-3"/>
          <w:sz w:val="28"/>
          <w:szCs w:val="28"/>
          <w:u w:val="none"/>
        </w:rPr>
        <w:t>9</w:t>
      </w:r>
      <w:r w:rsidRPr="00AA3FB2">
        <w:rPr>
          <w:rStyle w:val="Hyperlink"/>
          <w:rFonts w:ascii="Times New Roman" w:hAnsi="Times New Roman"/>
          <w:color w:val="auto"/>
          <w:spacing w:val="-3"/>
          <w:sz w:val="28"/>
          <w:szCs w:val="28"/>
          <w:u w:val="none"/>
        </w:rPr>
        <w:t>/202</w:t>
      </w:r>
      <w:r w:rsidR="00ED15C4">
        <w:rPr>
          <w:rStyle w:val="Hyperlink"/>
          <w:rFonts w:ascii="Times New Roman" w:hAnsi="Times New Roman"/>
          <w:color w:val="auto"/>
          <w:spacing w:val="-3"/>
          <w:sz w:val="28"/>
          <w:szCs w:val="28"/>
          <w:u w:val="none"/>
        </w:rPr>
        <w:t>3</w:t>
      </w:r>
      <w:r w:rsidRPr="00AA3FB2">
        <w:rPr>
          <w:rStyle w:val="Hyperlink"/>
          <w:rFonts w:ascii="Times New Roman" w:hAnsi="Times New Roman"/>
          <w:color w:val="auto"/>
          <w:spacing w:val="-3"/>
          <w:sz w:val="28"/>
          <w:szCs w:val="28"/>
          <w:u w:val="none"/>
        </w:rPr>
        <w:t>.</w:t>
      </w:r>
    </w:p>
    <w:p w14:paraId="1CFA83CD" w14:textId="77777777" w:rsidR="00303C7B" w:rsidRPr="00F74107" w:rsidRDefault="00303C7B" w:rsidP="00303C7B">
      <w:pPr>
        <w:pStyle w:val="ListParagraph"/>
        <w:widowControl w:val="0"/>
        <w:autoSpaceDE w:val="0"/>
        <w:autoSpaceDN w:val="0"/>
        <w:adjustRightInd w:val="0"/>
        <w:spacing w:before="60" w:after="60" w:line="380" w:lineRule="exact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</w:p>
    <w:p w14:paraId="519F075E" w14:textId="77777777" w:rsidR="00303C7B" w:rsidRPr="00652D08" w:rsidRDefault="00303C7B" w:rsidP="00303C7B">
      <w:pPr>
        <w:tabs>
          <w:tab w:val="center" w:pos="6240"/>
        </w:tabs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                                                                        </w:t>
      </w:r>
      <w:r w:rsidRPr="00652D08">
        <w:rPr>
          <w:rFonts w:ascii="Times New Roman" w:hAnsi="Times New Roman"/>
          <w:b/>
          <w:sz w:val="25"/>
          <w:szCs w:val="25"/>
        </w:rPr>
        <w:t>TL. CHỦ TỊCH</w:t>
      </w:r>
    </w:p>
    <w:p w14:paraId="5CEA8E51" w14:textId="39C62C6A" w:rsidR="00303C7B" w:rsidRDefault="00303C7B" w:rsidP="00303C7B">
      <w:pPr>
        <w:tabs>
          <w:tab w:val="center" w:pos="624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25"/>
          <w:szCs w:val="25"/>
        </w:rPr>
      </w:pPr>
      <w:r>
        <w:rPr>
          <w:rFonts w:ascii="Times New Roman" w:hAnsi="Times New Roman"/>
          <w:b/>
          <w:spacing w:val="-6"/>
          <w:sz w:val="25"/>
          <w:szCs w:val="25"/>
        </w:rPr>
        <w:tab/>
      </w:r>
      <w:r w:rsidRPr="00652D08">
        <w:rPr>
          <w:rFonts w:ascii="Times New Roman" w:hAnsi="Times New Roman"/>
          <w:b/>
          <w:spacing w:val="-6"/>
          <w:sz w:val="25"/>
          <w:szCs w:val="25"/>
        </w:rPr>
        <w:t>TRƯỞNG BAN PHÁP CHẾ</w:t>
      </w:r>
    </w:p>
    <w:p w14:paraId="210EC78A" w14:textId="246E02BB" w:rsidR="00372C3E" w:rsidRDefault="00107241" w:rsidP="00303C7B">
      <w:pPr>
        <w:tabs>
          <w:tab w:val="center" w:pos="6240"/>
        </w:tabs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pacing w:val="-6"/>
          <w:sz w:val="25"/>
          <w:szCs w:val="25"/>
        </w:rPr>
        <w:t xml:space="preserve">                                                                                      (đã ký)</w:t>
      </w:r>
    </w:p>
    <w:p w14:paraId="17778F74" w14:textId="77777777" w:rsidR="00303C7B" w:rsidRPr="00652D08" w:rsidRDefault="00303C7B" w:rsidP="00303C7B">
      <w:pPr>
        <w:tabs>
          <w:tab w:val="center" w:pos="6240"/>
        </w:tabs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14:paraId="60C70B16" w14:textId="77777777" w:rsidR="00303C7B" w:rsidRDefault="00303C7B" w:rsidP="00303C7B">
      <w:pPr>
        <w:widowControl w:val="0"/>
        <w:autoSpaceDE w:val="0"/>
        <w:autoSpaceDN w:val="0"/>
        <w:adjustRightInd w:val="0"/>
        <w:spacing w:after="0" w:line="340" w:lineRule="exact"/>
        <w:ind w:left="5041" w:firstLine="720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    </w:t>
      </w:r>
      <w:r w:rsidRPr="00652D08">
        <w:rPr>
          <w:rFonts w:ascii="Times New Roman" w:hAnsi="Times New Roman"/>
          <w:b/>
          <w:sz w:val="25"/>
          <w:szCs w:val="25"/>
        </w:rPr>
        <w:t>Đậu Anh Tuấn</w:t>
      </w:r>
    </w:p>
    <w:p w14:paraId="4F0142CD" w14:textId="77777777" w:rsidR="00303C7B" w:rsidRPr="00365BA2" w:rsidRDefault="00303C7B" w:rsidP="00303C7B">
      <w:pPr>
        <w:widowControl w:val="0"/>
        <w:autoSpaceDE w:val="0"/>
        <w:autoSpaceDN w:val="0"/>
        <w:adjustRightInd w:val="0"/>
        <w:spacing w:after="0" w:line="340" w:lineRule="exact"/>
        <w:ind w:left="504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5"/>
          <w:szCs w:val="25"/>
        </w:rPr>
        <w:t>Giám đốc Dự án PCI</w:t>
      </w:r>
    </w:p>
    <w:p w14:paraId="7E6C9D51" w14:textId="77777777" w:rsidR="00303C7B" w:rsidRDefault="00303C7B" w:rsidP="00303C7B"/>
    <w:p w14:paraId="04D317B9" w14:textId="77777777" w:rsidR="00623858" w:rsidRDefault="00623858"/>
    <w:sectPr w:rsidR="00623858" w:rsidSect="00F74107">
      <w:footerReference w:type="default" r:id="rId10"/>
      <w:pgSz w:w="11920" w:h="16840"/>
      <w:pgMar w:top="1060" w:right="1300" w:bottom="1170" w:left="1440" w:header="0" w:footer="746" w:gutter="0"/>
      <w:cols w:space="720" w:equalWidth="0">
        <w:col w:w="90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37328" w14:textId="77777777" w:rsidR="00F61659" w:rsidRDefault="00F61659">
      <w:pPr>
        <w:spacing w:after="0" w:line="240" w:lineRule="auto"/>
      </w:pPr>
      <w:r>
        <w:separator/>
      </w:r>
    </w:p>
  </w:endnote>
  <w:endnote w:type="continuationSeparator" w:id="0">
    <w:p w14:paraId="42858686" w14:textId="77777777" w:rsidR="00F61659" w:rsidRDefault="00F6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7624F" w14:textId="77777777" w:rsidR="00396592" w:rsidRDefault="00014F1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0E74850" wp14:editId="13CDD7DE">
              <wp:simplePos x="0" y="0"/>
              <wp:positionH relativeFrom="page">
                <wp:posOffset>3715385</wp:posOffset>
              </wp:positionH>
              <wp:positionV relativeFrom="page">
                <wp:posOffset>10075545</wp:posOffset>
              </wp:positionV>
              <wp:extent cx="132715" cy="1905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3E3F1C" w14:textId="77777777" w:rsidR="00396592" w:rsidRDefault="00014F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1" w:lineRule="exact"/>
                            <w:ind w:left="40"/>
                            <w:rPr>
                              <w:rFonts w:ascii=".VnTime" w:hAnsi=".VnTime" w:cs=".VnTime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.VnTime" w:hAnsi=".VnTime" w:cs=".VnTime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Fonts w:ascii=".VnTime" w:hAnsi=".VnTime" w:cs=".VnTime"/>
                              <w:sz w:val="26"/>
                              <w:szCs w:val="26"/>
                            </w:rPr>
                            <w:instrText xml:space="preserve"> PAGE </w:instrText>
                          </w:r>
                          <w:r>
                            <w:rPr>
                              <w:rFonts w:ascii=".VnTime" w:hAnsi=".VnTime" w:cs=".VnTim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C114B9">
                            <w:rPr>
                              <w:rFonts w:ascii=".VnTime" w:hAnsi=".VnTime" w:cs=".VnTime"/>
                              <w:noProof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rFonts w:ascii=".VnTime" w:hAnsi=".VnTime" w:cs=".VnTim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748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55pt;margin-top:793.35pt;width:10.45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" o:allowincell="f" filled="f" stroked="f">
              <v:textbox inset="0,0,0,0">
                <w:txbxContent>
                  <w:p w14:paraId="033E3F1C" w14:textId="77777777" w:rsidR="00396592" w:rsidRDefault="00014F1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1" w:lineRule="exact"/>
                      <w:ind w:left="40"/>
                      <w:rPr>
                        <w:rFonts w:ascii=".VnTime" w:hAnsi=".VnTime" w:cs=".VnTime"/>
                        <w:sz w:val="26"/>
                        <w:szCs w:val="26"/>
                      </w:rPr>
                    </w:pPr>
                    <w:r>
                      <w:rPr>
                        <w:rFonts w:ascii=".VnTime" w:hAnsi=".VnTime" w:cs=".VnTime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Fonts w:ascii=".VnTime" w:hAnsi=".VnTime" w:cs=".VnTime"/>
                        <w:sz w:val="26"/>
                        <w:szCs w:val="26"/>
                      </w:rPr>
                      <w:instrText xml:space="preserve"> PAGE </w:instrText>
                    </w:r>
                    <w:r>
                      <w:rPr>
                        <w:rFonts w:ascii=".VnTime" w:hAnsi=".VnTime" w:cs=".VnTime"/>
                        <w:sz w:val="26"/>
                        <w:szCs w:val="26"/>
                      </w:rPr>
                      <w:fldChar w:fldCharType="separate"/>
                    </w:r>
                    <w:r w:rsidR="00C114B9">
                      <w:rPr>
                        <w:rFonts w:ascii=".VnTime" w:hAnsi=".VnTime" w:cs=".VnTime"/>
                        <w:noProof/>
                        <w:sz w:val="26"/>
                        <w:szCs w:val="26"/>
                      </w:rPr>
                      <w:t>1</w:t>
                    </w:r>
                    <w:r>
                      <w:rPr>
                        <w:rFonts w:ascii=".VnTime" w:hAnsi=".VnTime" w:cs=".VnTim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1EDDC" w14:textId="77777777" w:rsidR="00F61659" w:rsidRDefault="00F61659">
      <w:pPr>
        <w:spacing w:after="0" w:line="240" w:lineRule="auto"/>
      </w:pPr>
      <w:r>
        <w:separator/>
      </w:r>
    </w:p>
  </w:footnote>
  <w:footnote w:type="continuationSeparator" w:id="0">
    <w:p w14:paraId="6D4DCF8B" w14:textId="77777777" w:rsidR="00F61659" w:rsidRDefault="00F61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0458E71A"/>
    <w:lvl w:ilvl="0">
      <w:start w:val="1"/>
      <w:numFmt w:val="upperRoman"/>
      <w:pStyle w:val="Heading5"/>
      <w:lvlText w:val="%1."/>
      <w:lvlJc w:val="right"/>
      <w:pPr>
        <w:ind w:left="720" w:hanging="720"/>
      </w:pPr>
      <w:rPr>
        <w:rFonts w:hint="default"/>
      </w:rPr>
    </w:lvl>
    <w:lvl w:ilvl="1">
      <w:numFmt w:val="none"/>
      <w:lvlText w:val=""/>
      <w:lvlJc w:val="left"/>
      <w:pPr>
        <w:ind w:left="0" w:firstLine="0"/>
      </w:pPr>
      <w:rPr>
        <w:rFonts w:hint="default"/>
      </w:rPr>
    </w:lvl>
    <w:lvl w:ilvl="2">
      <w:numFmt w:val="none"/>
      <w:lvlText w:val=""/>
      <w:lvlJc w:val="left"/>
      <w:pPr>
        <w:ind w:left="0" w:firstLine="0"/>
      </w:pPr>
      <w:rPr>
        <w:rFonts w:hint="default"/>
      </w:rPr>
    </w:lvl>
    <w:lvl w:ilvl="3">
      <w:numFmt w:val="none"/>
      <w:lvlText w:val=""/>
      <w:lvlJc w:val="left"/>
      <w:pPr>
        <w:ind w:left="0" w:firstLine="0"/>
      </w:pPr>
      <w:rPr>
        <w:rFonts w:hint="default"/>
      </w:rPr>
    </w:lvl>
    <w:lvl w:ilvl="4">
      <w:numFmt w:val="none"/>
      <w:lvlText w:val=""/>
      <w:lvlJc w:val="left"/>
      <w:pPr>
        <w:ind w:left="0" w:firstLine="0"/>
      </w:pPr>
      <w:rPr>
        <w:rFonts w:hint="default"/>
      </w:rPr>
    </w:lvl>
    <w:lvl w:ilvl="5">
      <w:numFmt w:val="none"/>
      <w:lvlText w:val=""/>
      <w:lvlJc w:val="left"/>
      <w:pPr>
        <w:ind w:left="0" w:firstLine="0"/>
      </w:pPr>
      <w:rPr>
        <w:rFonts w:hint="default"/>
      </w:rPr>
    </w:lvl>
    <w:lvl w:ilvl="6">
      <w:numFmt w:val="none"/>
      <w:lvlText w:val=""/>
      <w:lvlJc w:val="left"/>
      <w:pPr>
        <w:ind w:left="0" w:firstLine="0"/>
      </w:pPr>
      <w:rPr>
        <w:rFonts w:hint="default"/>
      </w:rPr>
    </w:lvl>
    <w:lvl w:ilvl="7">
      <w:numFmt w:val="none"/>
      <w:lvlText w:val=""/>
      <w:lvlJc w:val="left"/>
      <w:pPr>
        <w:ind w:left="0" w:firstLine="0"/>
      </w:pPr>
      <w:rPr>
        <w:rFonts w:hint="default"/>
      </w:rPr>
    </w:lvl>
    <w:lvl w:ilvl="8"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0F2A9D"/>
    <w:multiLevelType w:val="hybridMultilevel"/>
    <w:tmpl w:val="6F38509E"/>
    <w:lvl w:ilvl="0" w:tplc="72D4AB3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33E9F"/>
    <w:multiLevelType w:val="hybridMultilevel"/>
    <w:tmpl w:val="2C5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619A7"/>
    <w:multiLevelType w:val="hybridMultilevel"/>
    <w:tmpl w:val="AC98B9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9282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1032F"/>
    <w:multiLevelType w:val="multilevel"/>
    <w:tmpl w:val="CBD2E62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D6720A3"/>
    <w:multiLevelType w:val="hybridMultilevel"/>
    <w:tmpl w:val="D6564BD8"/>
    <w:lvl w:ilvl="0" w:tplc="09C08BE2">
      <w:start w:val="3"/>
      <w:numFmt w:val="bullet"/>
      <w:lvlText w:val="-"/>
      <w:lvlJc w:val="left"/>
      <w:pPr>
        <w:ind w:left="720" w:hanging="360"/>
      </w:pPr>
      <w:rPr>
        <w:rFonts w:ascii="Cambria" w:eastAsia="Cambria" w:hAnsi="Cambri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D6947"/>
    <w:multiLevelType w:val="hybridMultilevel"/>
    <w:tmpl w:val="BCDCBB90"/>
    <w:lvl w:ilvl="0" w:tplc="10F26CB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641F5405"/>
    <w:multiLevelType w:val="hybridMultilevel"/>
    <w:tmpl w:val="237A478C"/>
    <w:lvl w:ilvl="0" w:tplc="C0C6F67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7B750131"/>
    <w:multiLevelType w:val="hybridMultilevel"/>
    <w:tmpl w:val="86F877E8"/>
    <w:lvl w:ilvl="0" w:tplc="4E383040">
      <w:start w:val="1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num w:numId="1" w16cid:durableId="1330870071">
    <w:abstractNumId w:val="0"/>
  </w:num>
  <w:num w:numId="2" w16cid:durableId="1494762421">
    <w:abstractNumId w:val="0"/>
  </w:num>
  <w:num w:numId="3" w16cid:durableId="345328519">
    <w:abstractNumId w:val="8"/>
  </w:num>
  <w:num w:numId="4" w16cid:durableId="1735085111">
    <w:abstractNumId w:val="2"/>
  </w:num>
  <w:num w:numId="5" w16cid:durableId="696613661">
    <w:abstractNumId w:val="5"/>
  </w:num>
  <w:num w:numId="6" w16cid:durableId="1427385359">
    <w:abstractNumId w:val="7"/>
  </w:num>
  <w:num w:numId="7" w16cid:durableId="1583023827">
    <w:abstractNumId w:val="6"/>
  </w:num>
  <w:num w:numId="8" w16cid:durableId="757675924">
    <w:abstractNumId w:val="4"/>
  </w:num>
  <w:num w:numId="9" w16cid:durableId="466971520">
    <w:abstractNumId w:val="1"/>
  </w:num>
  <w:num w:numId="10" w16cid:durableId="1403409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7B"/>
    <w:rsid w:val="00014F1E"/>
    <w:rsid w:val="00071747"/>
    <w:rsid w:val="00107241"/>
    <w:rsid w:val="00200117"/>
    <w:rsid w:val="00303C7B"/>
    <w:rsid w:val="00372C3E"/>
    <w:rsid w:val="00396592"/>
    <w:rsid w:val="003D2854"/>
    <w:rsid w:val="00471475"/>
    <w:rsid w:val="00540B9A"/>
    <w:rsid w:val="00606BC1"/>
    <w:rsid w:val="00623858"/>
    <w:rsid w:val="006A4618"/>
    <w:rsid w:val="007747E4"/>
    <w:rsid w:val="00815E94"/>
    <w:rsid w:val="008D7264"/>
    <w:rsid w:val="00963021"/>
    <w:rsid w:val="00A1297C"/>
    <w:rsid w:val="00AA3FB2"/>
    <w:rsid w:val="00C114B9"/>
    <w:rsid w:val="00CF2D24"/>
    <w:rsid w:val="00EC6434"/>
    <w:rsid w:val="00ED15C4"/>
    <w:rsid w:val="00F61659"/>
    <w:rsid w:val="00FB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0B79D"/>
  <w15:chartTrackingRefBased/>
  <w15:docId w15:val="{C35DF894-684E-4EB7-925D-209D5B63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C7B"/>
    <w:pPr>
      <w:spacing w:after="200" w:line="276" w:lineRule="auto"/>
    </w:pPr>
    <w:rPr>
      <w:rFonts w:ascii="Calibri" w:hAnsi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A4618"/>
    <w:pPr>
      <w:keepNext/>
      <w:jc w:val="both"/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qFormat/>
    <w:rsid w:val="006A4618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6A4618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6A4618"/>
    <w:pPr>
      <w:keepNext/>
      <w:tabs>
        <w:tab w:val="left" w:pos="720"/>
      </w:tabs>
      <w:ind w:left="720" w:hanging="720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6A4618"/>
    <w:pPr>
      <w:keepNext/>
      <w:numPr>
        <w:numId w:val="2"/>
      </w:numPr>
      <w:tabs>
        <w:tab w:val="left" w:pos="720"/>
      </w:tabs>
      <w:jc w:val="both"/>
      <w:outlineLvl w:val="4"/>
    </w:pPr>
    <w:rPr>
      <w:rFonts w:ascii=".VnTime" w:hAnsi=".VnTime"/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6A4618"/>
    <w:pPr>
      <w:keepNext/>
      <w:jc w:val="both"/>
      <w:outlineLvl w:val="5"/>
    </w:pPr>
    <w:rPr>
      <w:rFonts w:ascii=".VnTime" w:hAnsi=".VnTim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4618"/>
    <w:rPr>
      <w:i/>
    </w:rPr>
  </w:style>
  <w:style w:type="character" w:customStyle="1" w:styleId="Heading2Char">
    <w:name w:val="Heading 2 Char"/>
    <w:basedOn w:val="DefaultParagraphFont"/>
    <w:link w:val="Heading2"/>
    <w:rsid w:val="006A4618"/>
    <w:rPr>
      <w:b/>
      <w:sz w:val="24"/>
    </w:rPr>
  </w:style>
  <w:style w:type="character" w:customStyle="1" w:styleId="Heading3Char">
    <w:name w:val="Heading 3 Char"/>
    <w:basedOn w:val="DefaultParagraphFont"/>
    <w:link w:val="Heading3"/>
    <w:rsid w:val="006A4618"/>
    <w:rPr>
      <w:b/>
      <w:sz w:val="24"/>
    </w:rPr>
  </w:style>
  <w:style w:type="character" w:customStyle="1" w:styleId="Heading4Char">
    <w:name w:val="Heading 4 Char"/>
    <w:basedOn w:val="DefaultParagraphFont"/>
    <w:link w:val="Heading4"/>
    <w:rsid w:val="006A4618"/>
    <w:rPr>
      <w:b/>
      <w:sz w:val="24"/>
      <w:u w:val="single"/>
    </w:rPr>
  </w:style>
  <w:style w:type="character" w:customStyle="1" w:styleId="Heading5Char">
    <w:name w:val="Heading 5 Char"/>
    <w:basedOn w:val="DefaultParagraphFont"/>
    <w:link w:val="Heading5"/>
    <w:rsid w:val="006A4618"/>
    <w:rPr>
      <w:rFonts w:ascii=".VnTime" w:hAnsi=".VnTime"/>
      <w:b/>
      <w:sz w:val="24"/>
    </w:rPr>
  </w:style>
  <w:style w:type="character" w:customStyle="1" w:styleId="Heading6Char">
    <w:name w:val="Heading 6 Char"/>
    <w:basedOn w:val="DefaultParagraphFont"/>
    <w:link w:val="Heading6"/>
    <w:rsid w:val="006A4618"/>
    <w:rPr>
      <w:rFonts w:ascii=".VnTime" w:hAnsi=".VnTime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303C7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03C7B"/>
    <w:rPr>
      <w:rFonts w:ascii="Calibri" w:hAnsi="Calibri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303C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l@vcci.com.v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ehanguyen24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Lê Hà</dc:creator>
  <cp:keywords/>
  <dc:description/>
  <cp:lastModifiedBy>Nguyễn Lê Hà</cp:lastModifiedBy>
  <cp:revision>7</cp:revision>
  <cp:lastPrinted>2023-08-30T03:45:00Z</cp:lastPrinted>
  <dcterms:created xsi:type="dcterms:W3CDTF">2023-08-30T02:30:00Z</dcterms:created>
  <dcterms:modified xsi:type="dcterms:W3CDTF">2025-01-13T08:17:00Z</dcterms:modified>
</cp:coreProperties>
</file>